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FF7" w14:textId="0D3229F5" w:rsidR="00B575C3" w:rsidRPr="00016711" w:rsidRDefault="001F2B2C" w:rsidP="009A3104">
      <w:pPr>
        <w:autoSpaceDE w:val="0"/>
        <w:autoSpaceDN w:val="0"/>
        <w:adjustRightInd w:val="0"/>
        <w:spacing w:after="0" w:line="240" w:lineRule="auto"/>
        <w:rPr>
          <w:rFonts w:cs="CenturyGothic-Bold"/>
          <w:b/>
          <w:bCs/>
          <w:color w:val="000000"/>
          <w:sz w:val="32"/>
          <w:szCs w:val="32"/>
        </w:rPr>
      </w:pPr>
      <w:r w:rsidRPr="00016711">
        <w:rPr>
          <w:rFonts w:cs="CenturyGothic-Bold"/>
          <w:b/>
          <w:bCs/>
          <w:color w:val="000000"/>
          <w:sz w:val="32"/>
          <w:szCs w:val="32"/>
        </w:rPr>
        <w:t xml:space="preserve">2018 Art in the City </w:t>
      </w:r>
    </w:p>
    <w:p w14:paraId="2DF49802" w14:textId="49F8E581" w:rsidR="00043CC9" w:rsidRPr="00016711" w:rsidRDefault="00043CC9" w:rsidP="009A3104">
      <w:pPr>
        <w:autoSpaceDE w:val="0"/>
        <w:autoSpaceDN w:val="0"/>
        <w:adjustRightInd w:val="0"/>
        <w:spacing w:after="0" w:line="240" w:lineRule="auto"/>
        <w:rPr>
          <w:rFonts w:cs="CenturyGothic-Bold"/>
          <w:bCs/>
          <w:color w:val="000000"/>
          <w:sz w:val="32"/>
          <w:szCs w:val="32"/>
        </w:rPr>
      </w:pPr>
      <w:r w:rsidRPr="00016711">
        <w:rPr>
          <w:rFonts w:cs="CenturyGothic-Bold"/>
          <w:bCs/>
          <w:color w:val="000000"/>
          <w:sz w:val="32"/>
          <w:szCs w:val="32"/>
        </w:rPr>
        <w:t>Pre-</w:t>
      </w:r>
      <w:r w:rsidR="009A3104" w:rsidRPr="00016711">
        <w:rPr>
          <w:rFonts w:cs="CenturyGothic-Bold"/>
          <w:bCs/>
          <w:color w:val="000000"/>
          <w:sz w:val="32"/>
          <w:szCs w:val="32"/>
        </w:rPr>
        <w:t>Registration</w:t>
      </w:r>
      <w:r w:rsidRPr="00016711">
        <w:rPr>
          <w:rFonts w:cs="CenturyGothic-Bold"/>
          <w:bCs/>
          <w:color w:val="000000"/>
          <w:sz w:val="32"/>
          <w:szCs w:val="32"/>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352CE42B" w:rsidR="001A0237" w:rsidRPr="00016711" w:rsidRDefault="001F2B2C" w:rsidP="004E238E">
      <w:pPr>
        <w:autoSpaceDE w:val="0"/>
        <w:autoSpaceDN w:val="0"/>
        <w:adjustRightInd w:val="0"/>
        <w:spacing w:after="0" w:line="240" w:lineRule="auto"/>
        <w:rPr>
          <w:rFonts w:cs="CenturyGothic"/>
          <w:color w:val="000000"/>
          <w:sz w:val="24"/>
          <w:szCs w:val="24"/>
        </w:rPr>
      </w:pPr>
      <w:r w:rsidRPr="00016711">
        <w:rPr>
          <w:rFonts w:cs="CenturyGothic-Italic"/>
          <w:i/>
          <w:iCs/>
          <w:color w:val="000000"/>
          <w:sz w:val="24"/>
          <w:szCs w:val="24"/>
        </w:rPr>
        <w:t xml:space="preserve">Art in the City </w:t>
      </w:r>
      <w:r w:rsidRPr="00016711">
        <w:rPr>
          <w:rFonts w:cs="CenturyGothic-Italic"/>
          <w:iCs/>
          <w:color w:val="000000"/>
          <w:sz w:val="24"/>
          <w:szCs w:val="24"/>
        </w:rPr>
        <w:t xml:space="preserve">is the Arts Council’s annual members-only exhibit, </w:t>
      </w:r>
      <w:r w:rsidR="00573B3A" w:rsidRPr="00016711">
        <w:rPr>
          <w:rFonts w:cs="CenturyGothic-Italic"/>
          <w:iCs/>
          <w:color w:val="000000"/>
          <w:sz w:val="24"/>
          <w:szCs w:val="24"/>
        </w:rPr>
        <w:t>and a chance for</w:t>
      </w:r>
      <w:r w:rsidR="000C7D00" w:rsidRPr="00016711">
        <w:rPr>
          <w:rFonts w:cs="CenturyGothic-Italic"/>
          <w:iCs/>
          <w:color w:val="000000"/>
          <w:sz w:val="24"/>
          <w:szCs w:val="24"/>
        </w:rPr>
        <w:t xml:space="preserve"> local artist members to showcas</w:t>
      </w:r>
      <w:r w:rsidR="005667BE" w:rsidRPr="00016711">
        <w:rPr>
          <w:rFonts w:cs="CenturyGothic-Italic"/>
          <w:iCs/>
          <w:color w:val="000000"/>
          <w:sz w:val="24"/>
          <w:szCs w:val="24"/>
        </w:rPr>
        <w:t>e their current work. Each member receives one free entry into the exhibit.</w:t>
      </w:r>
      <w:r w:rsidR="005667BE" w:rsidRPr="00016711">
        <w:rPr>
          <w:rFonts w:cs="CenturyGothic-Italic"/>
          <w:i/>
          <w:iCs/>
          <w:color w:val="000000"/>
          <w:sz w:val="24"/>
          <w:szCs w:val="24"/>
        </w:rPr>
        <w:t xml:space="preserve"> </w:t>
      </w:r>
    </w:p>
    <w:p w14:paraId="6BADA43E" w14:textId="77777777" w:rsidR="007E5FEE" w:rsidRPr="00016711" w:rsidRDefault="007E5FEE" w:rsidP="007E5FEE">
      <w:pPr>
        <w:pStyle w:val="ListParagraph"/>
        <w:autoSpaceDE w:val="0"/>
        <w:autoSpaceDN w:val="0"/>
        <w:adjustRightInd w:val="0"/>
        <w:spacing w:after="0" w:line="240" w:lineRule="auto"/>
        <w:rPr>
          <w:rFonts w:cs="CenturyGothic"/>
          <w:i/>
          <w:color w:val="FF0000"/>
          <w:sz w:val="24"/>
          <w:szCs w:val="24"/>
        </w:rPr>
      </w:pPr>
    </w:p>
    <w:p w14:paraId="69D7AA09" w14:textId="77777777" w:rsidR="0024576D" w:rsidRPr="00016711" w:rsidRDefault="004F5F25" w:rsidP="0024576D">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Membership</w:t>
      </w:r>
      <w:r w:rsidR="0024576D" w:rsidRPr="00016711">
        <w:rPr>
          <w:rFonts w:cs="CenturyGothic-Bold"/>
          <w:b/>
          <w:bCs/>
          <w:color w:val="000000"/>
          <w:sz w:val="24"/>
          <w:szCs w:val="24"/>
        </w:rPr>
        <w:t>:</w:t>
      </w:r>
    </w:p>
    <w:p w14:paraId="0DF2BC9A" w14:textId="2A9AD954" w:rsidR="00016711" w:rsidRPr="00016711" w:rsidRDefault="0024576D" w:rsidP="0024576D">
      <w:pPr>
        <w:autoSpaceDE w:val="0"/>
        <w:autoSpaceDN w:val="0"/>
        <w:adjustRightInd w:val="0"/>
        <w:spacing w:after="0" w:line="240" w:lineRule="auto"/>
        <w:rPr>
          <w:rFonts w:cs="CenturyGothic-Bold"/>
          <w:b/>
          <w:bCs/>
          <w:color w:val="000000"/>
        </w:rPr>
      </w:pPr>
      <w:r w:rsidRPr="00016711">
        <w:rPr>
          <w:rFonts w:cs="CenturyGothic-Bold"/>
          <w:b/>
          <w:bCs/>
          <w:color w:val="000000"/>
        </w:rPr>
        <w:t>D</w:t>
      </w:r>
      <w:r w:rsidR="004F5F25" w:rsidRPr="00016711">
        <w:rPr>
          <w:rFonts w:cs="CenturyGothic-Bold"/>
          <w:b/>
          <w:bCs/>
          <w:color w:val="000000"/>
        </w:rPr>
        <w:t>ues are $50.00 for 12 months of benefits. To review these benefit</w:t>
      </w:r>
      <w:r w:rsidR="00EF3CC9" w:rsidRPr="00016711">
        <w:rPr>
          <w:rFonts w:cs="CenturyGothic-Bold"/>
          <w:b/>
          <w:bCs/>
          <w:color w:val="000000"/>
        </w:rPr>
        <w:t>s, visit our membership page at</w:t>
      </w:r>
      <w:r w:rsidR="004F5F25" w:rsidRPr="00016711">
        <w:rPr>
          <w:rFonts w:cs="CenturyGothic-Bold"/>
          <w:b/>
          <w:bCs/>
          <w:color w:val="000000"/>
        </w:rPr>
        <w:t xml:space="preserve"> </w:t>
      </w:r>
      <w:hyperlink r:id="rId5" w:history="1">
        <w:r w:rsidR="00BA03EB" w:rsidRPr="00016711">
          <w:rPr>
            <w:rStyle w:val="Hyperlink"/>
            <w:rFonts w:cs="CenturyGothic-Bold"/>
            <w:b/>
            <w:bCs/>
          </w:rPr>
          <w:t>https://www.artswin.org/artswin-membership</w:t>
        </w:r>
      </w:hyperlink>
      <w:r w:rsidR="00BA03EB" w:rsidRPr="00016711">
        <w:rPr>
          <w:rFonts w:cs="CenturyGothic-Bold"/>
          <w:b/>
          <w:bCs/>
          <w:color w:val="000000"/>
        </w:rPr>
        <w:t>.</w:t>
      </w:r>
    </w:p>
    <w:p w14:paraId="19492370" w14:textId="5156E742" w:rsidR="00261514" w:rsidRPr="00016711" w:rsidRDefault="007E5FEE" w:rsidP="0024576D">
      <w:pPr>
        <w:autoSpaceDE w:val="0"/>
        <w:autoSpaceDN w:val="0"/>
        <w:adjustRightInd w:val="0"/>
        <w:spacing w:after="0" w:line="240" w:lineRule="auto"/>
        <w:rPr>
          <w:rFonts w:cs="CenturyGothic-Bold"/>
          <w:b/>
          <w:bCs/>
          <w:color w:val="000000"/>
        </w:rPr>
      </w:pPr>
      <w:r w:rsidRPr="00016711">
        <w:rPr>
          <w:rFonts w:cs="CenturyGothic"/>
          <w:color w:val="000000"/>
        </w:rPr>
        <w:t>Cash, credit &amp; debit, and checks accepted. Checks made payable to:</w:t>
      </w:r>
      <w:r w:rsidR="0024576D" w:rsidRPr="00016711">
        <w:rPr>
          <w:rFonts w:cs="CenturyGothic-Bold"/>
          <w:b/>
          <w:bCs/>
          <w:u w:val="single"/>
        </w:rPr>
        <w:t xml:space="preserve"> </w:t>
      </w:r>
      <w:r w:rsidRPr="00016711">
        <w:rPr>
          <w:rFonts w:cs="CenturyGothic-Italic"/>
          <w:i/>
          <w:iCs/>
          <w:color w:val="000000"/>
        </w:rPr>
        <w:t>Arts Council of Southwestern Indiana, 318 Main St. Ste. 101, Evansville, IN 47708</w:t>
      </w:r>
    </w:p>
    <w:p w14:paraId="464DB0EE" w14:textId="77777777" w:rsidR="00043CC9" w:rsidRPr="00016711" w:rsidRDefault="00043CC9" w:rsidP="009A3104">
      <w:pPr>
        <w:autoSpaceDE w:val="0"/>
        <w:autoSpaceDN w:val="0"/>
        <w:adjustRightInd w:val="0"/>
        <w:spacing w:after="0" w:line="240" w:lineRule="auto"/>
        <w:rPr>
          <w:rFonts w:cs="CenturyGothic-Bold"/>
          <w:b/>
          <w:bCs/>
          <w:color w:val="000000"/>
          <w:sz w:val="24"/>
          <w:szCs w:val="24"/>
        </w:rPr>
      </w:pPr>
    </w:p>
    <w:p w14:paraId="255D8CCB" w14:textId="08CEF94F" w:rsidR="005667BE" w:rsidRPr="00016711" w:rsidRDefault="009A3104" w:rsidP="009A3104">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Eligibility &amp; Guidelines</w:t>
      </w:r>
      <w:r w:rsidR="0024576D" w:rsidRPr="00016711">
        <w:rPr>
          <w:rFonts w:cs="CenturyGothic-Bold"/>
          <w:b/>
          <w:bCs/>
          <w:color w:val="000000"/>
          <w:sz w:val="24"/>
          <w:szCs w:val="24"/>
        </w:rPr>
        <w:t>:</w:t>
      </w:r>
    </w:p>
    <w:p w14:paraId="14D5CEF1"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w:t>
      </w:r>
      <w:r w:rsidR="007E5FEE" w:rsidRPr="00016711">
        <w:rPr>
          <w:rFonts w:cs="CenturyGothic"/>
          <w:color w:val="000000"/>
          <w:sz w:val="24"/>
          <w:szCs w:val="24"/>
        </w:rPr>
        <w:t xml:space="preserve">media are eligible. </w:t>
      </w:r>
    </w:p>
    <w:p w14:paraId="1B463719" w14:textId="77777777" w:rsidR="0024576D" w:rsidRPr="00016711" w:rsidRDefault="007E5FEE"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Each artist </w:t>
      </w:r>
      <w:r w:rsidR="009A3104" w:rsidRPr="00016711">
        <w:rPr>
          <w:rFonts w:cs="CenturyGothic"/>
          <w:color w:val="000000"/>
          <w:sz w:val="24"/>
          <w:szCs w:val="24"/>
        </w:rPr>
        <w:t>must pre-register to enter.</w:t>
      </w:r>
    </w:p>
    <w:p w14:paraId="322F05C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 MUST be original works an</w:t>
      </w:r>
      <w:r w:rsidR="007E5FEE" w:rsidRPr="00016711">
        <w:rPr>
          <w:rFonts w:cs="CenturyGothic"/>
          <w:color w:val="000000"/>
          <w:sz w:val="24"/>
          <w:szCs w:val="24"/>
        </w:rPr>
        <w:t xml:space="preserve">d completed within the last two </w:t>
      </w:r>
      <w:r w:rsidRPr="00016711">
        <w:rPr>
          <w:rFonts w:cs="CenturyGothic"/>
          <w:color w:val="000000"/>
          <w:sz w:val="24"/>
          <w:szCs w:val="24"/>
        </w:rPr>
        <w:t>years. Entry cannot have been displayed in any Arts Co</w:t>
      </w:r>
      <w:r w:rsidR="007E5FEE" w:rsidRPr="00016711">
        <w:rPr>
          <w:rFonts w:cs="CenturyGothic"/>
          <w:color w:val="000000"/>
          <w:sz w:val="24"/>
          <w:szCs w:val="24"/>
        </w:rPr>
        <w:t xml:space="preserve">uncil juried exhibition or have </w:t>
      </w:r>
      <w:r w:rsidRPr="00016711">
        <w:rPr>
          <w:rFonts w:cs="CenturyGothic"/>
          <w:color w:val="000000"/>
          <w:sz w:val="24"/>
          <w:szCs w:val="24"/>
        </w:rPr>
        <w:t>won a cash award in any regional exhibition.</w:t>
      </w:r>
    </w:p>
    <w:p w14:paraId="41E2DC16"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 must sign a hold harmless agr</w:t>
      </w:r>
      <w:r w:rsidR="007E5FEE" w:rsidRPr="00016711">
        <w:rPr>
          <w:rFonts w:cs="CenturyGothic"/>
          <w:color w:val="000000"/>
          <w:sz w:val="24"/>
          <w:szCs w:val="24"/>
        </w:rPr>
        <w:t xml:space="preserve">eement </w:t>
      </w:r>
      <w:r w:rsidRPr="00016711">
        <w:rPr>
          <w:rFonts w:cs="CenturyGothic"/>
          <w:color w:val="000000"/>
          <w:sz w:val="24"/>
          <w:szCs w:val="24"/>
        </w:rPr>
        <w:t>at the time artwork is delivered</w:t>
      </w:r>
    </w:p>
    <w:p w14:paraId="476A7CA5" w14:textId="1609309A"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Accepted art must r</w:t>
      </w:r>
      <w:r w:rsidR="007E5FEE" w:rsidRPr="00016711">
        <w:rPr>
          <w:rFonts w:cs="CenturyGothic"/>
          <w:color w:val="000000"/>
          <w:sz w:val="24"/>
          <w:szCs w:val="24"/>
        </w:rPr>
        <w:t xml:space="preserve">emain on display for the entire </w:t>
      </w:r>
      <w:r w:rsidRPr="00016711">
        <w:rPr>
          <w:rFonts w:cs="CenturyGothic"/>
          <w:color w:val="000000"/>
          <w:sz w:val="24"/>
          <w:szCs w:val="24"/>
        </w:rPr>
        <w:t>duration of the show.</w:t>
      </w:r>
    </w:p>
    <w:p w14:paraId="44BDF485"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sales generated from </w:t>
      </w:r>
      <w:r w:rsidR="005667BE" w:rsidRPr="00016711">
        <w:rPr>
          <w:rFonts w:cs="CenturyGothic-Italic"/>
          <w:i/>
          <w:iCs/>
          <w:color w:val="000000"/>
          <w:sz w:val="24"/>
          <w:szCs w:val="24"/>
        </w:rPr>
        <w:t>Art in the City</w:t>
      </w:r>
      <w:r w:rsidRPr="00016711">
        <w:rPr>
          <w:rFonts w:cs="CenturyGothic-Italic"/>
          <w:i/>
          <w:iCs/>
          <w:color w:val="000000"/>
          <w:sz w:val="24"/>
          <w:szCs w:val="24"/>
        </w:rPr>
        <w:t xml:space="preserve"> </w:t>
      </w:r>
      <w:r w:rsidR="007E5FEE" w:rsidRPr="00016711">
        <w:rPr>
          <w:rFonts w:cs="CenturyGothic"/>
          <w:color w:val="000000"/>
          <w:sz w:val="24"/>
          <w:szCs w:val="24"/>
        </w:rPr>
        <w:t xml:space="preserve">will be subject to the </w:t>
      </w:r>
      <w:r w:rsidRPr="00016711">
        <w:rPr>
          <w:rFonts w:cs="CenturyGothic"/>
          <w:color w:val="000000"/>
          <w:sz w:val="24"/>
          <w:szCs w:val="24"/>
        </w:rPr>
        <w:t>35% commission policy, established by the Arts Council. Each artist should pr</w:t>
      </w:r>
      <w:r w:rsidR="007E5FEE" w:rsidRPr="00016711">
        <w:rPr>
          <w:rFonts w:cs="CenturyGothic"/>
          <w:color w:val="000000"/>
          <w:sz w:val="24"/>
          <w:szCs w:val="24"/>
        </w:rPr>
        <w:t xml:space="preserve">ice </w:t>
      </w:r>
      <w:r w:rsidRPr="00016711">
        <w:rPr>
          <w:rFonts w:cs="CenturyGothic"/>
          <w:color w:val="000000"/>
          <w:sz w:val="24"/>
          <w:szCs w:val="24"/>
        </w:rPr>
        <w:t>their work accordingly, if the piece is for sale.</w:t>
      </w:r>
    </w:p>
    <w:p w14:paraId="19B5954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Artists may</w:t>
      </w:r>
      <w:r w:rsidR="007E5FEE" w:rsidRPr="00016711">
        <w:rPr>
          <w:rFonts w:cs="CenturyGothic"/>
          <w:color w:val="000000"/>
          <w:sz w:val="24"/>
          <w:szCs w:val="24"/>
        </w:rPr>
        <w:t xml:space="preserve"> </w:t>
      </w:r>
      <w:r w:rsidR="005667BE" w:rsidRPr="00016711">
        <w:rPr>
          <w:rFonts w:cs="CenturyGothic"/>
          <w:color w:val="000000"/>
          <w:sz w:val="24"/>
          <w:szCs w:val="24"/>
        </w:rPr>
        <w:t>enter one piece of work into the exhibit.</w:t>
      </w:r>
    </w:p>
    <w:p w14:paraId="2CCA15B9" w14:textId="13CC2509" w:rsidR="0024576D" w:rsidRPr="00016711" w:rsidRDefault="0024576D"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Submissions must be appropriately matted, framed and securely wired. No sawtooth hangers. </w:t>
      </w:r>
    </w:p>
    <w:p w14:paraId="57EE67F0"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Overall framed d</w:t>
      </w:r>
      <w:r w:rsidR="008638DA" w:rsidRPr="00016711">
        <w:rPr>
          <w:rFonts w:cs="CenturyGothic"/>
          <w:color w:val="000000"/>
          <w:sz w:val="24"/>
          <w:szCs w:val="24"/>
        </w:rPr>
        <w:t xml:space="preserve">imensions, cannot exceed 60” in </w:t>
      </w:r>
      <w:r w:rsidRPr="00016711">
        <w:rPr>
          <w:rFonts w:cs="CenturyGothic"/>
          <w:color w:val="000000"/>
          <w:sz w:val="24"/>
          <w:szCs w:val="24"/>
        </w:rPr>
        <w:t>any</w:t>
      </w:r>
      <w:r w:rsidR="007E5FEE" w:rsidRPr="00016711">
        <w:rPr>
          <w:rFonts w:cs="CenturyGothic"/>
          <w:color w:val="000000"/>
          <w:sz w:val="24"/>
          <w:szCs w:val="24"/>
        </w:rPr>
        <w:t xml:space="preserve"> direction. Gallery-wrap format </w:t>
      </w:r>
      <w:r w:rsidRPr="00016711">
        <w:rPr>
          <w:rFonts w:cs="CenturyGothic"/>
          <w:color w:val="000000"/>
          <w:sz w:val="24"/>
          <w:szCs w:val="24"/>
        </w:rPr>
        <w:t>canvas is acceptable and must be painted on sides in l</w:t>
      </w:r>
      <w:r w:rsidR="007E5FEE" w:rsidRPr="00016711">
        <w:rPr>
          <w:rFonts w:cs="CenturyGothic"/>
          <w:color w:val="000000"/>
          <w:sz w:val="24"/>
          <w:szCs w:val="24"/>
        </w:rPr>
        <w:t>ieu of framing.</w:t>
      </w:r>
    </w:p>
    <w:p w14:paraId="02432BF2"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Height Limit: 8 feet Weight Limit: 150lbs</w:t>
      </w:r>
      <w:r w:rsidR="0024576D" w:rsidRPr="00016711">
        <w:rPr>
          <w:rFonts w:cs="CenturyGothic"/>
          <w:color w:val="000000"/>
          <w:sz w:val="24"/>
          <w:szCs w:val="24"/>
        </w:rPr>
        <w:t>.</w:t>
      </w:r>
    </w:p>
    <w:p w14:paraId="1E455F70" w14:textId="15CA058A" w:rsidR="007166B0"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Artwork sh</w:t>
      </w:r>
      <w:r w:rsidR="007E5FEE" w:rsidRPr="00016711">
        <w:rPr>
          <w:rFonts w:cs="CenturyGothic"/>
          <w:color w:val="000000"/>
          <w:sz w:val="24"/>
          <w:szCs w:val="24"/>
        </w:rPr>
        <w:t xml:space="preserve">ould be assembled and ready for </w:t>
      </w:r>
      <w:r w:rsidRPr="00016711">
        <w:rPr>
          <w:rFonts w:cs="CenturyGothic"/>
          <w:color w:val="000000"/>
          <w:sz w:val="24"/>
          <w:szCs w:val="24"/>
        </w:rPr>
        <w:t>juror at the time of delivery, no exceptions.</w:t>
      </w:r>
    </w:p>
    <w:p w14:paraId="43DA3D2D" w14:textId="2669C9A8" w:rsidR="005667BE" w:rsidRPr="0024576D" w:rsidRDefault="005667BE" w:rsidP="009A3104">
      <w:pPr>
        <w:autoSpaceDE w:val="0"/>
        <w:autoSpaceDN w:val="0"/>
        <w:adjustRightInd w:val="0"/>
        <w:spacing w:after="0" w:line="240" w:lineRule="auto"/>
        <w:rPr>
          <w:rFonts w:cs="CenturyGothic"/>
          <w:color w:val="000000"/>
          <w:sz w:val="16"/>
          <w:szCs w:val="16"/>
        </w:rPr>
      </w:pPr>
    </w:p>
    <w:p w14:paraId="0AE696E0" w14:textId="72EF1C0A" w:rsidR="005667BE" w:rsidRDefault="0024576D" w:rsidP="00016711">
      <w:pPr>
        <w:autoSpaceDE w:val="0"/>
        <w:autoSpaceDN w:val="0"/>
        <w:adjustRightInd w:val="0"/>
        <w:spacing w:after="0" w:line="240" w:lineRule="auto"/>
        <w:ind w:firstLine="720"/>
        <w:rPr>
          <w:rFonts w:cs="CenturyGothic-Bold"/>
          <w:b/>
          <w:bCs/>
          <w:sz w:val="28"/>
          <w:szCs w:val="28"/>
          <w:u w:val="single"/>
        </w:rPr>
      </w:pPr>
      <w:r w:rsidRPr="00016711">
        <w:rPr>
          <w:rFonts w:cs="CenturyGothic-Bold"/>
          <w:b/>
          <w:bCs/>
          <w:sz w:val="28"/>
          <w:szCs w:val="28"/>
          <w:u w:val="single"/>
        </w:rPr>
        <w:t>CALENDA</w:t>
      </w:r>
      <w:r w:rsidR="00541E82">
        <w:rPr>
          <w:rFonts w:cs="CenturyGothic-Bold"/>
          <w:b/>
          <w:bCs/>
          <w:sz w:val="28"/>
          <w:szCs w:val="28"/>
          <w:u w:val="single"/>
        </w:rPr>
        <w:t>R</w:t>
      </w:r>
    </w:p>
    <w:p w14:paraId="76F0F850" w14:textId="77777777" w:rsidR="00016711" w:rsidRPr="00016711" w:rsidRDefault="00016711" w:rsidP="00016711">
      <w:pPr>
        <w:autoSpaceDE w:val="0"/>
        <w:autoSpaceDN w:val="0"/>
        <w:adjustRightInd w:val="0"/>
        <w:spacing w:after="0" w:line="240" w:lineRule="auto"/>
        <w:ind w:firstLine="720"/>
        <w:rPr>
          <w:rFonts w:cs="CenturyGothic-Bold"/>
          <w:b/>
          <w:bCs/>
          <w:sz w:val="16"/>
          <w:szCs w:val="16"/>
          <w:u w:val="single"/>
        </w:rPr>
      </w:pPr>
    </w:p>
    <w:p w14:paraId="4B36B763"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i/>
          <w:sz w:val="28"/>
          <w:szCs w:val="28"/>
        </w:rPr>
      </w:pPr>
      <w:r w:rsidRPr="0024576D">
        <w:rPr>
          <w:rFonts w:cs="CenturyGothic-Bold"/>
          <w:b/>
          <w:bCs/>
          <w:sz w:val="28"/>
          <w:szCs w:val="28"/>
        </w:rPr>
        <w:t>Pre-Registration Deadline:</w:t>
      </w:r>
    </w:p>
    <w:p w14:paraId="0D262AA8" w14:textId="3B13A2F8" w:rsidR="005667BE" w:rsidRPr="0024576D" w:rsidRDefault="00016711" w:rsidP="005667BE">
      <w:pPr>
        <w:pStyle w:val="ListParagraph"/>
        <w:autoSpaceDE w:val="0"/>
        <w:autoSpaceDN w:val="0"/>
        <w:adjustRightInd w:val="0"/>
        <w:spacing w:after="0" w:line="240" w:lineRule="auto"/>
        <w:rPr>
          <w:rFonts w:cs="CenturyGothic"/>
          <w:i/>
          <w:sz w:val="28"/>
          <w:szCs w:val="28"/>
        </w:rPr>
      </w:pPr>
      <w:r>
        <w:rPr>
          <w:rFonts w:cs="CenturyGothic-Bold"/>
          <w:bCs/>
          <w:i/>
          <w:sz w:val="28"/>
          <w:szCs w:val="28"/>
        </w:rPr>
        <w:t>Mon</w:t>
      </w:r>
      <w:r w:rsidR="005667BE" w:rsidRPr="0024576D">
        <w:rPr>
          <w:rFonts w:cs="CenturyGothic-Bold"/>
          <w:bCs/>
          <w:i/>
          <w:sz w:val="28"/>
          <w:szCs w:val="28"/>
        </w:rPr>
        <w:t xml:space="preserve">day, </w:t>
      </w:r>
      <w:r>
        <w:rPr>
          <w:rFonts w:cs="CenturyGothic-Bold"/>
          <w:bCs/>
          <w:i/>
          <w:sz w:val="28"/>
          <w:szCs w:val="28"/>
        </w:rPr>
        <w:t>September</w:t>
      </w:r>
      <w:r w:rsidR="005667BE" w:rsidRPr="0024576D">
        <w:rPr>
          <w:rFonts w:cs="CenturyGothic"/>
          <w:i/>
          <w:sz w:val="28"/>
          <w:szCs w:val="28"/>
        </w:rPr>
        <w:t xml:space="preserve"> 1</w:t>
      </w:r>
      <w:r w:rsidR="00213FDC">
        <w:rPr>
          <w:rFonts w:cs="CenturyGothic"/>
          <w:i/>
          <w:sz w:val="28"/>
          <w:szCs w:val="28"/>
        </w:rPr>
        <w:t>7</w:t>
      </w:r>
      <w:r w:rsidR="005667BE" w:rsidRPr="0024576D">
        <w:rPr>
          <w:rFonts w:cs="CenturyGothic"/>
          <w:i/>
          <w:sz w:val="28"/>
          <w:szCs w:val="28"/>
          <w:vertAlign w:val="superscript"/>
        </w:rPr>
        <w:t>th</w:t>
      </w:r>
      <w:r w:rsidR="005667BE" w:rsidRPr="0024576D">
        <w:rPr>
          <w:rFonts w:cs="CenturyGothic"/>
          <w:i/>
          <w:sz w:val="28"/>
          <w:szCs w:val="28"/>
        </w:rPr>
        <w:t>, by 4pm</w:t>
      </w:r>
    </w:p>
    <w:p w14:paraId="0C3F32C5" w14:textId="17847B80" w:rsidR="005667BE" w:rsidRPr="0024576D" w:rsidRDefault="005667BE" w:rsidP="005667BE">
      <w:pPr>
        <w:pStyle w:val="ListParagraph"/>
        <w:autoSpaceDE w:val="0"/>
        <w:autoSpaceDN w:val="0"/>
        <w:adjustRightInd w:val="0"/>
        <w:spacing w:after="0" w:line="240" w:lineRule="auto"/>
        <w:rPr>
          <w:rFonts w:cs="CenturyGothic-Italic"/>
          <w:i/>
          <w:iCs/>
          <w:sz w:val="28"/>
          <w:szCs w:val="28"/>
        </w:rPr>
      </w:pPr>
      <w:r w:rsidRPr="0024576D">
        <w:rPr>
          <w:rFonts w:cs="CenturyGothic-Italic"/>
          <w:i/>
          <w:iCs/>
          <w:sz w:val="28"/>
          <w:szCs w:val="28"/>
        </w:rPr>
        <w:t>(</w:t>
      </w:r>
      <w:r w:rsidR="00016711">
        <w:rPr>
          <w:rFonts w:cs="CenturyGothic-Italic"/>
          <w:i/>
          <w:iCs/>
          <w:sz w:val="28"/>
          <w:szCs w:val="28"/>
        </w:rPr>
        <w:t>Email</w:t>
      </w:r>
      <w:r w:rsidRPr="0024576D">
        <w:rPr>
          <w:rFonts w:cs="CenturyGothic-Italic"/>
          <w:i/>
          <w:iCs/>
          <w:sz w:val="28"/>
          <w:szCs w:val="28"/>
        </w:rPr>
        <w:t xml:space="preserve"> </w:t>
      </w:r>
      <w:hyperlink r:id="rId6" w:history="1">
        <w:r w:rsidRPr="0024576D">
          <w:rPr>
            <w:rStyle w:val="Hyperlink"/>
            <w:rFonts w:cs="CenturyGothic-Italic"/>
            <w:i/>
            <w:iCs/>
            <w:sz w:val="28"/>
            <w:szCs w:val="28"/>
          </w:rPr>
          <w:t>andrea.adams@artswin.org</w:t>
        </w:r>
      </w:hyperlink>
      <w:r w:rsidRPr="0024576D">
        <w:rPr>
          <w:rFonts w:cs="CenturyGothic-Italic"/>
          <w:i/>
          <w:iCs/>
          <w:sz w:val="28"/>
          <w:szCs w:val="28"/>
        </w:rPr>
        <w:t xml:space="preserve">, or mail to </w:t>
      </w:r>
      <w:r w:rsidR="00016711">
        <w:rPr>
          <w:rFonts w:cs="CenturyGothic-Italic"/>
          <w:i/>
          <w:iCs/>
          <w:sz w:val="28"/>
          <w:szCs w:val="28"/>
        </w:rPr>
        <w:t>318 Main Street, Ste 101</w:t>
      </w:r>
      <w:r w:rsidRPr="0024576D">
        <w:rPr>
          <w:rFonts w:cs="CenturyGothic-Italic"/>
          <w:i/>
          <w:iCs/>
          <w:sz w:val="28"/>
          <w:szCs w:val="28"/>
        </w:rPr>
        <w:t xml:space="preserve">)  </w:t>
      </w:r>
    </w:p>
    <w:p w14:paraId="6F8B6AD5" w14:textId="5FCB1BD0"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Drop-of</w:t>
      </w:r>
      <w:r w:rsidR="00016711">
        <w:rPr>
          <w:rFonts w:cs="CenturyGothic-Bold"/>
          <w:b/>
          <w:bCs/>
          <w:sz w:val="28"/>
          <w:szCs w:val="28"/>
        </w:rPr>
        <w:t>f</w:t>
      </w:r>
      <w:r w:rsidRPr="0024576D">
        <w:rPr>
          <w:rFonts w:cs="CenturyGothic-Bold"/>
          <w:b/>
          <w:bCs/>
          <w:sz w:val="28"/>
          <w:szCs w:val="28"/>
        </w:rPr>
        <w:t>:</w:t>
      </w:r>
    </w:p>
    <w:p w14:paraId="528E6138" w14:textId="00F838A3" w:rsidR="005667BE" w:rsidRPr="0024576D" w:rsidRDefault="00016711" w:rsidP="005667BE">
      <w:pPr>
        <w:pStyle w:val="ListParagraph"/>
        <w:autoSpaceDE w:val="0"/>
        <w:autoSpaceDN w:val="0"/>
        <w:adjustRightInd w:val="0"/>
        <w:spacing w:after="0" w:line="240" w:lineRule="auto"/>
        <w:rPr>
          <w:rFonts w:cs="CenturyGothic"/>
          <w:i/>
          <w:color w:val="FF0000"/>
          <w:sz w:val="28"/>
          <w:szCs w:val="28"/>
          <w:u w:val="single"/>
        </w:rPr>
      </w:pPr>
      <w:r>
        <w:rPr>
          <w:rFonts w:cs="CenturyGothic"/>
          <w:i/>
          <w:sz w:val="28"/>
          <w:szCs w:val="28"/>
        </w:rPr>
        <w:t>Monday</w:t>
      </w:r>
      <w:r w:rsidR="005667BE" w:rsidRPr="0024576D">
        <w:rPr>
          <w:rFonts w:cs="CenturyGothic"/>
          <w:i/>
          <w:sz w:val="28"/>
          <w:szCs w:val="28"/>
        </w:rPr>
        <w:t xml:space="preserve">, </w:t>
      </w:r>
      <w:r w:rsidR="00213FDC">
        <w:rPr>
          <w:rFonts w:cs="CenturyGothic"/>
          <w:i/>
          <w:sz w:val="28"/>
          <w:szCs w:val="28"/>
        </w:rPr>
        <w:t>October 1</w:t>
      </w:r>
      <w:r w:rsidR="00213FDC" w:rsidRPr="00213FDC">
        <w:rPr>
          <w:rFonts w:cs="CenturyGothic"/>
          <w:i/>
          <w:sz w:val="28"/>
          <w:szCs w:val="28"/>
          <w:vertAlign w:val="superscript"/>
        </w:rPr>
        <w:t>st</w:t>
      </w:r>
      <w:r w:rsidR="005667BE" w:rsidRPr="0024576D">
        <w:rPr>
          <w:rFonts w:cs="CenturyGothic"/>
          <w:i/>
          <w:sz w:val="28"/>
          <w:szCs w:val="28"/>
        </w:rPr>
        <w:t>, 1</w:t>
      </w:r>
      <w:r>
        <w:rPr>
          <w:rFonts w:cs="CenturyGothic"/>
          <w:i/>
          <w:sz w:val="28"/>
          <w:szCs w:val="28"/>
        </w:rPr>
        <w:t>0 am – 4 pm</w:t>
      </w:r>
      <w:r w:rsidR="00213FDC">
        <w:rPr>
          <w:rFonts w:cs="CenturyGothic"/>
          <w:i/>
          <w:sz w:val="28"/>
          <w:szCs w:val="28"/>
        </w:rPr>
        <w:t xml:space="preserve"> at ***</w:t>
      </w:r>
      <w:r w:rsidR="00213FDC" w:rsidRPr="00213FDC">
        <w:rPr>
          <w:rFonts w:cs="CenturyGothic"/>
          <w:b/>
          <w:i/>
          <w:color w:val="FF0000"/>
          <w:sz w:val="28"/>
          <w:szCs w:val="28"/>
          <w:u w:val="single"/>
        </w:rPr>
        <w:t>212 Main Street</w:t>
      </w:r>
      <w:r w:rsidR="00213FDC" w:rsidRPr="00213FDC">
        <w:rPr>
          <w:rFonts w:cs="CenturyGothic"/>
          <w:b/>
          <w:i/>
          <w:sz w:val="28"/>
          <w:szCs w:val="28"/>
        </w:rPr>
        <w:t>***</w:t>
      </w:r>
    </w:p>
    <w:p w14:paraId="174F6320"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Opening Reception:</w:t>
      </w:r>
    </w:p>
    <w:p w14:paraId="5B9A781F" w14:textId="5E387BAD" w:rsidR="005667BE" w:rsidRPr="0024576D" w:rsidRDefault="00016711"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Fri</w:t>
      </w:r>
      <w:r w:rsidR="005667BE" w:rsidRPr="0024576D">
        <w:rPr>
          <w:rFonts w:cs="CenturyGothic"/>
          <w:i/>
          <w:sz w:val="28"/>
          <w:szCs w:val="28"/>
        </w:rPr>
        <w:t xml:space="preserve">day, </w:t>
      </w:r>
      <w:r w:rsidR="00213FDC">
        <w:rPr>
          <w:rFonts w:cs="CenturyGothic"/>
          <w:i/>
          <w:sz w:val="28"/>
          <w:szCs w:val="28"/>
        </w:rPr>
        <w:t>October 5</w:t>
      </w:r>
      <w:r w:rsidR="00213FDC" w:rsidRPr="00213FDC">
        <w:rPr>
          <w:rFonts w:cs="CenturyGothic"/>
          <w:i/>
          <w:sz w:val="28"/>
          <w:szCs w:val="28"/>
          <w:vertAlign w:val="superscript"/>
        </w:rPr>
        <w:t>th</w:t>
      </w:r>
      <w:r w:rsidR="00213FDC">
        <w:rPr>
          <w:rFonts w:cs="CenturyGothic"/>
          <w:i/>
          <w:sz w:val="28"/>
          <w:szCs w:val="28"/>
        </w:rPr>
        <w:t>,</w:t>
      </w:r>
      <w:r w:rsidR="005667BE" w:rsidRPr="0024576D">
        <w:rPr>
          <w:rFonts w:cs="CenturyGothic"/>
          <w:i/>
          <w:sz w:val="28"/>
          <w:szCs w:val="28"/>
        </w:rPr>
        <w:t xml:space="preserve"> 5</w:t>
      </w:r>
      <w:r>
        <w:rPr>
          <w:rFonts w:cs="CenturyGothic"/>
          <w:i/>
          <w:sz w:val="28"/>
          <w:szCs w:val="28"/>
        </w:rPr>
        <w:t>:30</w:t>
      </w:r>
      <w:r w:rsidR="005667BE" w:rsidRPr="0024576D">
        <w:rPr>
          <w:rFonts w:cs="CenturyGothic"/>
          <w:i/>
          <w:sz w:val="28"/>
          <w:szCs w:val="28"/>
        </w:rPr>
        <w:t xml:space="preserve"> pm – 7 pm</w:t>
      </w:r>
    </w:p>
    <w:p w14:paraId="4FFF31A0"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Exhibit Dates:</w:t>
      </w:r>
    </w:p>
    <w:p w14:paraId="0C1FA457" w14:textId="3FBEB83D" w:rsidR="005667BE" w:rsidRPr="0024576D" w:rsidRDefault="00213FDC"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October 5</w:t>
      </w:r>
      <w:r w:rsidRPr="00213FDC">
        <w:rPr>
          <w:rFonts w:cs="CenturyGothic"/>
          <w:i/>
          <w:sz w:val="28"/>
          <w:szCs w:val="28"/>
          <w:vertAlign w:val="superscript"/>
        </w:rPr>
        <w:t>th</w:t>
      </w:r>
      <w:r w:rsidR="00016711">
        <w:rPr>
          <w:rFonts w:cs="CenturyGothic"/>
          <w:i/>
          <w:sz w:val="28"/>
          <w:szCs w:val="28"/>
        </w:rPr>
        <w:t xml:space="preserve"> – November 1</w:t>
      </w:r>
      <w:r w:rsidR="00016711" w:rsidRPr="00016711">
        <w:rPr>
          <w:rFonts w:cs="CenturyGothic"/>
          <w:i/>
          <w:sz w:val="28"/>
          <w:szCs w:val="28"/>
          <w:vertAlign w:val="superscript"/>
        </w:rPr>
        <w:t>st</w:t>
      </w:r>
      <w:r w:rsidR="00016711">
        <w:rPr>
          <w:rFonts w:cs="CenturyGothic"/>
          <w:i/>
          <w:sz w:val="28"/>
          <w:szCs w:val="28"/>
        </w:rPr>
        <w:t xml:space="preserve"> </w:t>
      </w:r>
    </w:p>
    <w:p w14:paraId="34F04F95"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Pick-up:</w:t>
      </w:r>
    </w:p>
    <w:p w14:paraId="3E14855D" w14:textId="77777777" w:rsidR="00016711" w:rsidRDefault="00016711" w:rsidP="00016711">
      <w:pPr>
        <w:autoSpaceDE w:val="0"/>
        <w:autoSpaceDN w:val="0"/>
        <w:adjustRightInd w:val="0"/>
        <w:spacing w:after="0" w:line="240" w:lineRule="auto"/>
        <w:ind w:firstLine="720"/>
        <w:rPr>
          <w:rFonts w:cs="CenturyGothic"/>
          <w:i/>
          <w:sz w:val="28"/>
          <w:szCs w:val="28"/>
        </w:rPr>
      </w:pPr>
      <w:r>
        <w:rPr>
          <w:rFonts w:cs="CenturyGothic"/>
          <w:i/>
          <w:sz w:val="28"/>
          <w:szCs w:val="28"/>
        </w:rPr>
        <w:t>Friday</w:t>
      </w:r>
      <w:r w:rsidR="005667BE" w:rsidRPr="0024576D">
        <w:rPr>
          <w:rFonts w:cs="CenturyGothic"/>
          <w:i/>
          <w:sz w:val="28"/>
          <w:szCs w:val="28"/>
        </w:rPr>
        <w:t xml:space="preserve">, </w:t>
      </w:r>
      <w:r>
        <w:rPr>
          <w:rFonts w:cs="CenturyGothic"/>
          <w:i/>
          <w:sz w:val="28"/>
          <w:szCs w:val="28"/>
        </w:rPr>
        <w:t>November 2</w:t>
      </w:r>
      <w:r w:rsidRPr="00016711">
        <w:rPr>
          <w:rFonts w:cs="CenturyGothic"/>
          <w:i/>
          <w:sz w:val="28"/>
          <w:szCs w:val="28"/>
          <w:vertAlign w:val="superscript"/>
        </w:rPr>
        <w:t>n</w:t>
      </w:r>
      <w:r>
        <w:rPr>
          <w:rFonts w:cs="CenturyGothic"/>
          <w:i/>
          <w:sz w:val="28"/>
          <w:szCs w:val="28"/>
          <w:vertAlign w:val="superscript"/>
        </w:rPr>
        <w:t>d</w:t>
      </w:r>
      <w:r>
        <w:rPr>
          <w:rFonts w:cs="CenturyGothic"/>
          <w:i/>
          <w:sz w:val="28"/>
          <w:szCs w:val="28"/>
        </w:rPr>
        <w:t>, 10 am – 4 pm</w:t>
      </w:r>
    </w:p>
    <w:p w14:paraId="5E77F96B" w14:textId="56A61F88" w:rsidR="004E238E" w:rsidRPr="00541E82" w:rsidRDefault="005667BE" w:rsidP="00016711">
      <w:pPr>
        <w:autoSpaceDE w:val="0"/>
        <w:autoSpaceDN w:val="0"/>
        <w:adjustRightInd w:val="0"/>
        <w:spacing w:after="0" w:line="240" w:lineRule="auto"/>
        <w:rPr>
          <w:rFonts w:cs="CenturyGothic"/>
          <w:i/>
          <w:sz w:val="32"/>
          <w:szCs w:val="32"/>
        </w:rPr>
      </w:pPr>
      <w:r w:rsidRPr="00541E82">
        <w:rPr>
          <w:rFonts w:cs="CenturyGothic"/>
          <w:b/>
          <w:color w:val="211D1E"/>
          <w:sz w:val="32"/>
          <w:szCs w:val="32"/>
        </w:rPr>
        <w:lastRenderedPageBreak/>
        <w:t>ART IN THE CITY</w:t>
      </w:r>
      <w:r w:rsidR="004E238E" w:rsidRPr="00541E82">
        <w:rPr>
          <w:rFonts w:cs="CenturyGothic"/>
          <w:b/>
          <w:color w:val="211D1E"/>
          <w:sz w:val="32"/>
          <w:szCs w:val="32"/>
        </w:rPr>
        <w:t xml:space="preserve"> 201</w:t>
      </w:r>
      <w:r w:rsidR="000668DA" w:rsidRPr="00541E82">
        <w:rPr>
          <w:rFonts w:cs="CenturyGothic"/>
          <w:b/>
          <w:color w:val="211D1E"/>
          <w:sz w:val="32"/>
          <w:szCs w:val="32"/>
        </w:rPr>
        <w:t>8</w:t>
      </w:r>
      <w:r w:rsidR="004E238E" w:rsidRPr="00541E82">
        <w:rPr>
          <w:rFonts w:cs="CenturyGothic"/>
          <w:b/>
          <w:color w:val="211D1E"/>
          <w:sz w:val="32"/>
          <w:szCs w:val="32"/>
        </w:rPr>
        <w:t xml:space="preserve"> PRE-REGISTRATION FORM</w:t>
      </w:r>
    </w:p>
    <w:p w14:paraId="3BA86F2A" w14:textId="77777777" w:rsidR="004E238E" w:rsidRDefault="004E238E" w:rsidP="009A3104">
      <w:pPr>
        <w:autoSpaceDE w:val="0"/>
        <w:autoSpaceDN w:val="0"/>
        <w:adjustRightInd w:val="0"/>
        <w:spacing w:after="0" w:line="240" w:lineRule="auto"/>
        <w:rPr>
          <w:rFonts w:cs="CenturyGothic"/>
          <w:b/>
          <w:color w:val="211D1E"/>
        </w:rPr>
      </w:pPr>
    </w:p>
    <w:p w14:paraId="47BD6A4F" w14:textId="591DC69E" w:rsidR="000E5EC3" w:rsidRPr="004E238E" w:rsidRDefault="000E5EC3" w:rsidP="009A3104">
      <w:pPr>
        <w:autoSpaceDE w:val="0"/>
        <w:autoSpaceDN w:val="0"/>
        <w:adjustRightInd w:val="0"/>
        <w:spacing w:after="0" w:line="240" w:lineRule="auto"/>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4 PM ON </w:t>
      </w:r>
      <w:r w:rsidR="00541E82">
        <w:rPr>
          <w:rFonts w:cs="CenturyGothic"/>
          <w:b/>
          <w:color w:val="211D1E"/>
          <w:sz w:val="20"/>
          <w:szCs w:val="20"/>
        </w:rPr>
        <w:t>MON</w:t>
      </w:r>
      <w:r w:rsidR="007D67FF">
        <w:rPr>
          <w:rFonts w:cs="CenturyGothic"/>
          <w:b/>
          <w:color w:val="211D1E"/>
          <w:sz w:val="20"/>
          <w:szCs w:val="20"/>
        </w:rPr>
        <w:t xml:space="preserve">DAY </w:t>
      </w:r>
      <w:r w:rsidR="00541E82">
        <w:rPr>
          <w:rFonts w:cs="CenturyGothic"/>
          <w:b/>
          <w:color w:val="211D1E"/>
          <w:sz w:val="20"/>
          <w:szCs w:val="20"/>
        </w:rPr>
        <w:t>SEPTEMBER 1</w:t>
      </w:r>
      <w:r w:rsidR="00213FDC">
        <w:rPr>
          <w:rFonts w:cs="CenturyGothic"/>
          <w:b/>
          <w:color w:val="211D1E"/>
          <w:sz w:val="20"/>
          <w:szCs w:val="20"/>
        </w:rPr>
        <w:t>7</w:t>
      </w:r>
      <w:r w:rsidR="00541E82" w:rsidRPr="00541E82">
        <w:rPr>
          <w:rFonts w:cs="CenturyGothic"/>
          <w:b/>
          <w:color w:val="211D1E"/>
          <w:sz w:val="20"/>
          <w:szCs w:val="20"/>
          <w:vertAlign w:val="superscript"/>
        </w:rPr>
        <w:t>th</w:t>
      </w:r>
      <w:r w:rsidR="00541E82">
        <w:rPr>
          <w:rFonts w:cs="CenturyGothic"/>
          <w:b/>
          <w:color w:val="211D1E"/>
          <w:sz w:val="20"/>
          <w:szCs w:val="20"/>
        </w:rPr>
        <w:t xml:space="preserve">. FORMS CAN BE EMAILED TO </w:t>
      </w:r>
      <w:hyperlink r:id="rId7" w:history="1">
        <w:r w:rsidR="00541E82" w:rsidRPr="00F8683D">
          <w:rPr>
            <w:rStyle w:val="Hyperlink"/>
            <w:rFonts w:cs="CenturyGothic"/>
            <w:b/>
            <w:sz w:val="20"/>
            <w:szCs w:val="20"/>
          </w:rPr>
          <w:t>ANDREA.ADAMS@ARTSWIN.ORG</w:t>
        </w:r>
      </w:hyperlink>
      <w:r w:rsidR="00541E82">
        <w:rPr>
          <w:rFonts w:cs="CenturyGothic"/>
          <w:b/>
          <w:color w:val="211D1E"/>
          <w:sz w:val="20"/>
          <w:szCs w:val="20"/>
        </w:rPr>
        <w:t xml:space="preserve"> OR MAILED TO 318 MAIN ST, STE 101, 47708</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bookmarkStart w:id="0" w:name="_GoBack"/>
      <w:bookmarkEnd w:id="0"/>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38E9F60C"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154AF61" w14:textId="77777777"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18D8EEBD" w14:textId="77777777" w:rsidR="004E238E" w:rsidRPr="004E238E" w:rsidRDefault="004E238E" w:rsidP="004E238E">
      <w:pPr>
        <w:autoSpaceDE w:val="0"/>
        <w:autoSpaceDN w:val="0"/>
        <w:adjustRightInd w:val="0"/>
        <w:spacing w:after="0" w:line="240" w:lineRule="auto"/>
        <w:rPr>
          <w:rFonts w:cs="Symbol"/>
          <w:color w:val="211D1E"/>
          <w:sz w:val="20"/>
          <w:szCs w:val="20"/>
        </w:rPr>
      </w:pPr>
    </w:p>
    <w:p w14:paraId="554B7B9C" w14:textId="43192512"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w:t>
      </w:r>
      <w:r w:rsidR="00016711">
        <w:rPr>
          <w:rFonts w:cs="CenturyGothic-Bold"/>
          <w:b/>
          <w:bCs/>
          <w:color w:val="000000"/>
          <w:sz w:val="20"/>
          <w:szCs w:val="20"/>
        </w:rPr>
        <w:t>a</w:t>
      </w:r>
      <w:r w:rsidRPr="004E238E">
        <w:rPr>
          <w:rFonts w:cs="CenturyGothic-Bold"/>
          <w:b/>
          <w:bCs/>
          <w:color w:val="000000"/>
          <w:sz w:val="20"/>
          <w:szCs w:val="20"/>
        </w:rPr>
        <w:t>. No work accepted for the exhibition may be withdrawn prior to the close of the exhibition. Permission to reproduce the work for publicity, documentary or educational purposes is hereby granted.</w:t>
      </w:r>
    </w:p>
    <w:p w14:paraId="4BD1FD4B"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p>
    <w:p w14:paraId="5764CEDD" w14:textId="0290FD4F" w:rsidR="004E238E" w:rsidRPr="00541E82" w:rsidRDefault="004E238E" w:rsidP="004E238E">
      <w:pPr>
        <w:autoSpaceDE w:val="0"/>
        <w:autoSpaceDN w:val="0"/>
        <w:adjustRightInd w:val="0"/>
        <w:spacing w:after="0" w:line="240" w:lineRule="auto"/>
        <w:rPr>
          <w:rFonts w:cs="CenturyGothic"/>
          <w:b/>
          <w:color w:val="211D1E"/>
          <w:sz w:val="20"/>
          <w:szCs w:val="20"/>
        </w:rPr>
      </w:pPr>
      <w:r w:rsidRPr="004E238E">
        <w:rPr>
          <w:rFonts w:cs="Symbol"/>
          <w:color w:val="000000"/>
          <w:sz w:val="20"/>
          <w:szCs w:val="20"/>
        </w:rPr>
        <w:t>•</w:t>
      </w:r>
      <w:r w:rsidRPr="00016711">
        <w:rPr>
          <w:rFonts w:cs="Symbol"/>
          <w:b/>
          <w:color w:val="000000"/>
          <w:sz w:val="20"/>
          <w:szCs w:val="20"/>
        </w:rPr>
        <w:t xml:space="preserve"> </w:t>
      </w:r>
      <w:r w:rsidRPr="00016711">
        <w:rPr>
          <w:rFonts w:cs="CenturyGothic"/>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160D8B0"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9AC5695" w14:textId="72D95E56" w:rsidR="004E238E" w:rsidRPr="004E238E" w:rsidRDefault="004E238E" w:rsidP="004E238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122ED70B" w14:textId="77777777" w:rsidR="008F0F19" w:rsidRDefault="008F0F19" w:rsidP="008F0F19">
      <w:pPr>
        <w:autoSpaceDE w:val="0"/>
        <w:autoSpaceDN w:val="0"/>
        <w:adjustRightInd w:val="0"/>
        <w:spacing w:after="0" w:line="240" w:lineRule="auto"/>
        <w:rPr>
          <w:rFonts w:cs="CenturyGothic"/>
          <w:b/>
          <w:i/>
          <w:color w:val="000000"/>
          <w:sz w:val="36"/>
          <w:szCs w:val="36"/>
        </w:rPr>
      </w:pPr>
    </w:p>
    <w:p w14:paraId="1AADA350" w14:textId="55D6E3D0"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w:t>
      </w:r>
      <w:r w:rsidR="00016711">
        <w:rPr>
          <w:rFonts w:cs="CenturyGothic"/>
          <w:b/>
          <w:i/>
          <w:color w:val="000000"/>
          <w:sz w:val="21"/>
          <w:szCs w:val="21"/>
        </w:rPr>
        <w:t>tag</w:t>
      </w:r>
      <w:r w:rsidRPr="004E238E">
        <w:rPr>
          <w:rFonts w:cs="CenturyGothic"/>
          <w:b/>
          <w:i/>
          <w:color w:val="000000"/>
          <w:sz w:val="21"/>
          <w:szCs w:val="21"/>
        </w:rPr>
        <w:t xml:space="preserve"> below &amp; attach to the back of your piece prior to drop off. </w:t>
      </w:r>
    </w:p>
    <w:p w14:paraId="125EE49F" w14:textId="7E88C166" w:rsidR="004E238E" w:rsidRDefault="004E238E" w:rsidP="00836C5C">
      <w:pPr>
        <w:autoSpaceDE w:val="0"/>
        <w:autoSpaceDN w:val="0"/>
        <w:adjustRightInd w:val="0"/>
        <w:spacing w:after="0" w:line="240" w:lineRule="auto"/>
        <w:rPr>
          <w:rFonts w:cs="CenturyGothic"/>
          <w:color w:val="000000"/>
        </w:rPr>
      </w:pPr>
    </w:p>
    <w:p w14:paraId="5D754FD9" w14:textId="78B87603" w:rsidR="000E5EC3" w:rsidRDefault="00016711"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3B2E340">
                <wp:simplePos x="0" y="0"/>
                <wp:positionH relativeFrom="margin">
                  <wp:align>left</wp:align>
                </wp:positionH>
                <wp:positionV relativeFrom="paragraph">
                  <wp:posOffset>8255</wp:posOffset>
                </wp:positionV>
                <wp:extent cx="3531870" cy="20497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596AFADD"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41E82" w:rsidRDefault="00541E82" w:rsidP="00836C5C">
                            <w:pPr>
                              <w:autoSpaceDE w:val="0"/>
                              <w:autoSpaceDN w:val="0"/>
                              <w:adjustRightInd w:val="0"/>
                              <w:spacing w:after="0" w:line="240" w:lineRule="auto"/>
                              <w:rPr>
                                <w:rFonts w:cs="CenturyGothic-Bold"/>
                                <w:b/>
                                <w:bCs/>
                                <w:color w:val="000000"/>
                              </w:rPr>
                            </w:pPr>
                          </w:p>
                          <w:p w14:paraId="496C7132" w14:textId="2DC8C3FE" w:rsidR="00541E82" w:rsidRDefault="00541E82"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0A13A58B"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2EC276CD"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5545DE0"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6E72" id="_x0000_t202" coordsize="21600,21600" o:spt="202" path="m,l,21600r21600,l21600,xe">
                <v:stroke joinstyle="miter"/>
                <v:path gradientshapeok="t" o:connecttype="rect"/>
              </v:shapetype>
              <v:shape id="Text Box 10" o:spid="_x0000_s1026" type="#_x0000_t202" style="position:absolute;margin-left:0;margin-top:.65pt;width:278.1pt;height:16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" fillcolor="white [3201]" strokeweight=".5pt">
                <v:textbo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596AFADD"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41E82" w:rsidRDefault="00541E82" w:rsidP="00836C5C">
                      <w:pPr>
                        <w:autoSpaceDE w:val="0"/>
                        <w:autoSpaceDN w:val="0"/>
                        <w:adjustRightInd w:val="0"/>
                        <w:spacing w:after="0" w:line="240" w:lineRule="auto"/>
                        <w:rPr>
                          <w:rFonts w:cs="CenturyGothic-Bold"/>
                          <w:b/>
                          <w:bCs/>
                          <w:color w:val="000000"/>
                        </w:rPr>
                      </w:pPr>
                    </w:p>
                    <w:p w14:paraId="496C7132" w14:textId="2DC8C3FE" w:rsidR="00541E82" w:rsidRDefault="00541E82"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0A13A58B"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2EC276CD"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5545DE0"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w:t>
                      </w:r>
                    </w:p>
                  </w:txbxContent>
                </v:textbox>
                <w10:wrap anchorx="margin"/>
              </v:shape>
            </w:pict>
          </mc:Fallback>
        </mc:AlternateContent>
      </w:r>
    </w:p>
    <w:p w14:paraId="7885187D" w14:textId="02A1153D" w:rsidR="00836C5C" w:rsidRDefault="00836C5C" w:rsidP="00836C5C">
      <w:pPr>
        <w:autoSpaceDE w:val="0"/>
        <w:autoSpaceDN w:val="0"/>
        <w:adjustRightInd w:val="0"/>
        <w:spacing w:after="0" w:line="240" w:lineRule="auto"/>
        <w:rPr>
          <w:rFonts w:cs="CenturyGothic-Bold"/>
          <w:b/>
          <w:bCs/>
          <w:color w:val="000000"/>
        </w:rPr>
      </w:pP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0668D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43CC9"/>
    <w:rsid w:val="000668DA"/>
    <w:rsid w:val="000C7D00"/>
    <w:rsid w:val="000E5EC3"/>
    <w:rsid w:val="001A0237"/>
    <w:rsid w:val="001F2B2C"/>
    <w:rsid w:val="00213FDC"/>
    <w:rsid w:val="0024576D"/>
    <w:rsid w:val="00261514"/>
    <w:rsid w:val="00271574"/>
    <w:rsid w:val="00320204"/>
    <w:rsid w:val="003370B3"/>
    <w:rsid w:val="003C746F"/>
    <w:rsid w:val="003D3282"/>
    <w:rsid w:val="004363E4"/>
    <w:rsid w:val="00492B2C"/>
    <w:rsid w:val="004E238E"/>
    <w:rsid w:val="004F5F25"/>
    <w:rsid w:val="005147FA"/>
    <w:rsid w:val="00541E82"/>
    <w:rsid w:val="005667BE"/>
    <w:rsid w:val="00573B3A"/>
    <w:rsid w:val="005F45D8"/>
    <w:rsid w:val="007166B0"/>
    <w:rsid w:val="007D67FF"/>
    <w:rsid w:val="007E5FEE"/>
    <w:rsid w:val="007F19DA"/>
    <w:rsid w:val="00836C5C"/>
    <w:rsid w:val="008638DA"/>
    <w:rsid w:val="008B07A1"/>
    <w:rsid w:val="008F0F19"/>
    <w:rsid w:val="009A3104"/>
    <w:rsid w:val="00B575C3"/>
    <w:rsid w:val="00B8444D"/>
    <w:rsid w:val="00BA03EB"/>
    <w:rsid w:val="00D54897"/>
    <w:rsid w:val="00D56B9C"/>
    <w:rsid w:val="00DC4BBF"/>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www.artswin.org/artswin-memb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3</cp:revision>
  <cp:lastPrinted>2018-07-30T19:16:00Z</cp:lastPrinted>
  <dcterms:created xsi:type="dcterms:W3CDTF">2018-07-31T16:07:00Z</dcterms:created>
  <dcterms:modified xsi:type="dcterms:W3CDTF">2018-08-30T15:25:00Z</dcterms:modified>
</cp:coreProperties>
</file>